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3A44AA1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1689DE5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378917F" w14:textId="4161A716" w:rsidR="002937DE" w:rsidRPr="006F6A4C" w:rsidRDefault="0092202E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L型側溝施設修繕</w:t>
            </w:r>
            <w:bookmarkStart w:id="0" w:name="_GoBack"/>
            <w:bookmarkEnd w:id="0"/>
          </w:p>
        </w:tc>
      </w:tr>
      <w:tr w:rsidR="002937DE" w:rsidRPr="006F6A4C" w14:paraId="46982936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03D76D48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296F1A" w14:textId="77777777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6317E6F6" w14:textId="77777777">
        <w:tc>
          <w:tcPr>
            <w:tcW w:w="2413" w:type="dxa"/>
            <w:vAlign w:val="center"/>
          </w:tcPr>
          <w:p w14:paraId="5671E4B1" w14:textId="4224331F" w:rsidR="002937DE" w:rsidRPr="006F6A4C" w:rsidRDefault="00BA6848" w:rsidP="000B5196">
            <w:pPr>
              <w:spacing w:line="420" w:lineRule="atLeast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2B74C" wp14:editId="5A64D46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-284480</wp:posOffset>
                      </wp:positionV>
                      <wp:extent cx="6000750" cy="2978150"/>
                      <wp:effectExtent l="0" t="0" r="1905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0" cy="29781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EF66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22.4pt" to="467.4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" strokecolor="black [3213]" strokeweight=".5pt"/>
                  </w:pict>
                </mc:Fallback>
              </mc:AlternateContent>
            </w:r>
            <w:r w:rsidR="002937DE"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5F3F9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2A9138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16B93954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D0D4F5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34E99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7376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3E0B8A" w14:textId="77777777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795EF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41CB72" w14:textId="77777777">
        <w:tc>
          <w:tcPr>
            <w:tcW w:w="2413" w:type="dxa"/>
            <w:vAlign w:val="center"/>
          </w:tcPr>
          <w:p w14:paraId="164DA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B56212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D9FA02" w14:textId="77777777">
        <w:trPr>
          <w:trHeight w:val="691"/>
        </w:trPr>
        <w:tc>
          <w:tcPr>
            <w:tcW w:w="2413" w:type="dxa"/>
          </w:tcPr>
          <w:p w14:paraId="6126DA2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A8C3994" w14:textId="77777777" w:rsidR="002937DE" w:rsidRDefault="002937DE" w:rsidP="000B5196">
            <w:pPr>
              <w:spacing w:line="420" w:lineRule="atLeast"/>
            </w:pPr>
          </w:p>
          <w:p w14:paraId="60899EB5" w14:textId="77777777" w:rsidR="00890815" w:rsidRDefault="00890815" w:rsidP="000B5196">
            <w:pPr>
              <w:spacing w:line="420" w:lineRule="atLeast"/>
            </w:pPr>
          </w:p>
          <w:p w14:paraId="1A9A6B96" w14:textId="77777777" w:rsidR="00890815" w:rsidRDefault="00890815" w:rsidP="000B5196">
            <w:pPr>
              <w:spacing w:line="420" w:lineRule="atLeast"/>
            </w:pPr>
          </w:p>
          <w:p w14:paraId="311E0733" w14:textId="77777777" w:rsidR="00890815" w:rsidRDefault="00890815" w:rsidP="000B5196">
            <w:pPr>
              <w:spacing w:line="420" w:lineRule="atLeast"/>
            </w:pPr>
          </w:p>
          <w:p w14:paraId="680701B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4AFD12E0" w14:textId="12454BB5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9C9E554" w14:textId="29C85F50" w:rsidR="00BF7086" w:rsidRDefault="00BA6848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3B729504" w:rsidR="00BF7086" w:rsidRPr="006F6A4C" w:rsidRDefault="00BA6848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5AD75784" w:rsidR="00890815" w:rsidRDefault="00BA6848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2202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A6848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116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2025-06-27T06:56:00Z</dcterms:modified>
</cp:coreProperties>
</file>