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3003E">
        <w:tc>
          <w:tcPr>
            <w:tcW w:w="9828" w:type="dxa"/>
            <w:tcBorders>
              <w:bottom w:val="nil"/>
            </w:tcBorders>
            <w:shd w:val="clear" w:color="auto" w:fill="CC99FF"/>
          </w:tcPr>
          <w:p w:rsidR="00A3003E" w:rsidRPr="002B25A3" w:rsidRDefault="00A851FD" w:rsidP="00FD6F31">
            <w:pPr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図書館サービスに関する考え方【</w:t>
            </w:r>
            <w:r w:rsidR="008F1553">
              <w:rPr>
                <w:rFonts w:ascii="ＭＳ ゴシック" w:eastAsia="ＭＳ ゴシック" w:hAnsi="ＭＳ ゴシック" w:hint="eastAsia"/>
                <w:b/>
                <w:sz w:val="24"/>
              </w:rPr>
              <w:t>提案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】</w:t>
            </w:r>
          </w:p>
        </w:tc>
      </w:tr>
      <w:tr w:rsidR="00A3003E">
        <w:tc>
          <w:tcPr>
            <w:tcW w:w="9828" w:type="dxa"/>
            <w:tcBorders>
              <w:top w:val="nil"/>
              <w:bottom w:val="double" w:sz="4" w:space="0" w:color="auto"/>
            </w:tcBorders>
          </w:tcPr>
          <w:p w:rsidR="00A851FD" w:rsidRPr="00CC5922" w:rsidRDefault="00A851FD" w:rsidP="00CD5AE9">
            <w:pPr>
              <w:ind w:left="90"/>
              <w:rPr>
                <w:rFonts w:ascii="ＭＳ Ｐ明朝" w:eastAsia="ＭＳ Ｐ明朝" w:hAnsi="ＭＳ Ｐ明朝"/>
                <w:szCs w:val="21"/>
              </w:rPr>
            </w:pPr>
            <w:r w:rsidRPr="00CC5922">
              <w:rPr>
                <w:rFonts w:ascii="ＭＳ Ｐ明朝" w:eastAsia="ＭＳ Ｐ明朝" w:hAnsi="ＭＳ Ｐ明朝" w:hint="eastAsia"/>
                <w:szCs w:val="21"/>
              </w:rPr>
              <w:t>指定施設において展開する図書館サービス（</w:t>
            </w:r>
            <w:r w:rsidR="00CD5AE9">
              <w:rPr>
                <w:rFonts w:ascii="ＭＳ Ｐ明朝" w:eastAsia="ＭＳ Ｐ明朝" w:hAnsi="ＭＳ Ｐ明朝" w:hint="eastAsia"/>
                <w:szCs w:val="21"/>
              </w:rPr>
              <w:t>①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レファレンスサービス業務、</w:t>
            </w:r>
            <w:r w:rsidR="00CD5AE9">
              <w:rPr>
                <w:rFonts w:ascii="ＭＳ Ｐ明朝" w:eastAsia="ＭＳ Ｐ明朝" w:hAnsi="ＭＳ Ｐ明朝" w:hint="eastAsia"/>
                <w:szCs w:val="21"/>
              </w:rPr>
              <w:t>②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資料管理業務、</w:t>
            </w:r>
            <w:r w:rsidR="00CD5AE9">
              <w:rPr>
                <w:rFonts w:ascii="ＭＳ Ｐ明朝" w:eastAsia="ＭＳ Ｐ明朝" w:hAnsi="ＭＳ Ｐ明朝" w:hint="eastAsia"/>
                <w:szCs w:val="21"/>
              </w:rPr>
              <w:t>③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貸出</w:t>
            </w:r>
            <w:r w:rsidR="00CD5AE9">
              <w:rPr>
                <w:rFonts w:ascii="ＭＳ Ｐ明朝" w:eastAsia="ＭＳ Ｐ明朝" w:hAnsi="ＭＳ Ｐ明朝" w:hint="eastAsia"/>
                <w:szCs w:val="21"/>
              </w:rPr>
              <w:t>し</w:t>
            </w:r>
            <w:r w:rsidR="00CC5922">
              <w:rPr>
                <w:rFonts w:ascii="ＭＳ Ｐ明朝" w:eastAsia="ＭＳ Ｐ明朝" w:hAnsi="ＭＳ Ｐ明朝" w:hint="eastAsia"/>
                <w:szCs w:val="21"/>
              </w:rPr>
              <w:t>・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返却業務、</w:t>
            </w:r>
            <w:r w:rsidR="00CD5AE9">
              <w:rPr>
                <w:rFonts w:ascii="ＭＳ Ｐ明朝" w:eastAsia="ＭＳ Ｐ明朝" w:hAnsi="ＭＳ Ｐ明朝" w:hint="eastAsia"/>
                <w:szCs w:val="21"/>
              </w:rPr>
              <w:t>④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利用者管理業務）について、貴団体の有するノウハウや総合的</w:t>
            </w:r>
            <w:r w:rsidR="00BD0EBF" w:rsidRPr="00CC5922">
              <w:rPr>
                <w:rFonts w:ascii="ＭＳ Ｐ明朝" w:eastAsia="ＭＳ Ｐ明朝" w:hAnsi="ＭＳ Ｐ明朝" w:hint="eastAsia"/>
                <w:szCs w:val="21"/>
              </w:rPr>
              <w:t>な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考え方を</w:t>
            </w:r>
            <w:r w:rsidR="00BD0EBF" w:rsidRPr="00CC5922">
              <w:rPr>
                <w:rFonts w:ascii="ＭＳ Ｐ明朝" w:eastAsia="ＭＳ Ｐ明朝" w:hAnsi="ＭＳ Ｐ明朝" w:hint="eastAsia"/>
                <w:szCs w:val="21"/>
              </w:rPr>
              <w:t>提示</w:t>
            </w:r>
            <w:r w:rsidR="00562189" w:rsidRPr="00CC5922">
              <w:rPr>
                <w:rFonts w:ascii="ＭＳ Ｐ明朝" w:eastAsia="ＭＳ Ｐ明朝" w:hAnsi="ＭＳ Ｐ明朝" w:hint="eastAsia"/>
                <w:szCs w:val="21"/>
              </w:rPr>
              <w:t>すること</w:t>
            </w:r>
            <w:r w:rsidRPr="00CC5922">
              <w:rPr>
                <w:rFonts w:ascii="ＭＳ Ｐ明朝" w:eastAsia="ＭＳ Ｐ明朝" w:hAnsi="ＭＳ Ｐ明朝" w:hint="eastAsia"/>
                <w:szCs w:val="21"/>
              </w:rPr>
              <w:t>。</w:t>
            </w:r>
          </w:p>
        </w:tc>
      </w:tr>
      <w:tr w:rsidR="00A3003E">
        <w:tc>
          <w:tcPr>
            <w:tcW w:w="9828" w:type="dxa"/>
            <w:tcBorders>
              <w:top w:val="double" w:sz="4" w:space="0" w:color="auto"/>
            </w:tcBorders>
          </w:tcPr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Pr="00CC5922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2F31DE" w:rsidRDefault="002F31DE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A851FD" w:rsidRDefault="00A851FD">
            <w:pPr>
              <w:rPr>
                <w:rFonts w:hint="eastAsia"/>
              </w:rPr>
            </w:pPr>
          </w:p>
          <w:p w:rsidR="00A851FD" w:rsidRDefault="00A851FD">
            <w:pPr>
              <w:rPr>
                <w:rFonts w:hint="eastAsia"/>
              </w:rPr>
            </w:pPr>
          </w:p>
          <w:p w:rsidR="00A851FD" w:rsidRDefault="00A851FD">
            <w:pPr>
              <w:rPr>
                <w:rFonts w:hint="eastAsia"/>
              </w:rPr>
            </w:pPr>
          </w:p>
          <w:p w:rsidR="00A851FD" w:rsidRDefault="00A851FD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7A62FF" w:rsidRDefault="007A62FF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Default="00B92C1A">
            <w:pPr>
              <w:rPr>
                <w:rFonts w:hint="eastAsia"/>
              </w:rPr>
            </w:pPr>
          </w:p>
          <w:p w:rsidR="00B92C1A" w:rsidRPr="00A3003E" w:rsidRDefault="00B92C1A">
            <w:pPr>
              <w:rPr>
                <w:rFonts w:hint="eastAsia"/>
              </w:rPr>
            </w:pPr>
          </w:p>
        </w:tc>
      </w:tr>
    </w:tbl>
    <w:p w:rsidR="004978D4" w:rsidRPr="004978D4" w:rsidRDefault="004978D4" w:rsidP="00893FE4">
      <w:pPr>
        <w:rPr>
          <w:rFonts w:hint="eastAsia"/>
        </w:rPr>
      </w:pPr>
    </w:p>
    <w:sectPr w:rsidR="004978D4" w:rsidRPr="004978D4" w:rsidSect="002F31DE">
      <w:headerReference w:type="default" r:id="rId7"/>
      <w:footerReference w:type="default" r:id="rId8"/>
      <w:pgSz w:w="11906" w:h="16838" w:code="9"/>
      <w:pgMar w:top="1134" w:right="1134" w:bottom="1134" w:left="1134" w:header="851" w:footer="851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4E0" w:rsidRDefault="003514E0">
      <w:r>
        <w:separator/>
      </w:r>
    </w:p>
  </w:endnote>
  <w:endnote w:type="continuationSeparator" w:id="0">
    <w:p w:rsidR="003514E0" w:rsidRDefault="0035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F9D" w:rsidRPr="002B25A3" w:rsidRDefault="00CF7F9D" w:rsidP="002F31DE">
    <w:pPr>
      <w:pStyle w:val="a5"/>
      <w:ind w:left="200" w:hangingChars="100" w:hanging="200"/>
      <w:rPr>
        <w:rFonts w:ascii="ＭＳ Ｐ明朝" w:eastAsia="ＭＳ Ｐ明朝" w:hAnsi="ＭＳ Ｐ明朝" w:hint="eastAsia"/>
        <w:sz w:val="20"/>
        <w:szCs w:val="20"/>
      </w:rPr>
    </w:pPr>
    <w:r w:rsidRPr="002B25A3">
      <w:rPr>
        <w:rFonts w:ascii="ＭＳ Ｐ明朝" w:eastAsia="ＭＳ Ｐ明朝" w:hAnsi="ＭＳ Ｐ明朝" w:hint="eastAsia"/>
        <w:sz w:val="20"/>
        <w:szCs w:val="20"/>
      </w:rPr>
      <w:t>※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本様式(Ａ４判</w:t>
    </w:r>
    <w:r w:rsidR="00CC5922" w:rsidRPr="000C5B9E">
      <w:rPr>
        <w:rFonts w:ascii="ＭＳ Ｐ明朝" w:eastAsia="ＭＳ Ｐ明朝" w:hAnsi="ＭＳ Ｐ明朝"/>
        <w:sz w:val="20"/>
        <w:szCs w:val="20"/>
      </w:rPr>
      <w:t>）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は</w:t>
    </w:r>
    <w:r w:rsidR="00221594">
      <w:rPr>
        <w:rFonts w:ascii="ＭＳ Ｐ明朝" w:eastAsia="ＭＳ Ｐ明朝" w:hAnsi="ＭＳ Ｐ明朝" w:hint="eastAsia"/>
        <w:sz w:val="20"/>
        <w:szCs w:val="20"/>
      </w:rPr>
      <w:t>2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枚以内、簡潔な内容で作成</w:t>
    </w:r>
    <w:r w:rsidR="00CC5922">
      <w:rPr>
        <w:rFonts w:ascii="ＭＳ Ｐ明朝" w:eastAsia="ＭＳ Ｐ明朝" w:hAnsi="ＭＳ Ｐ明朝" w:hint="eastAsia"/>
        <w:sz w:val="20"/>
        <w:szCs w:val="20"/>
      </w:rPr>
      <w:t>すること。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本文の文字サイズは原則11ポイントで、行数・字数は制限なしと</w:t>
    </w:r>
    <w:r w:rsidR="00CC5922">
      <w:rPr>
        <w:rFonts w:ascii="ＭＳ Ｐ明朝" w:eastAsia="ＭＳ Ｐ明朝" w:hAnsi="ＭＳ Ｐ明朝" w:hint="eastAsia"/>
        <w:sz w:val="20"/>
        <w:szCs w:val="20"/>
      </w:rPr>
      <w:t>する。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資料の添付は認め</w:t>
    </w:r>
    <w:r w:rsidR="00CC5922">
      <w:rPr>
        <w:rFonts w:ascii="ＭＳ Ｐ明朝" w:eastAsia="ＭＳ Ｐ明朝" w:hAnsi="ＭＳ Ｐ明朝" w:hint="eastAsia"/>
        <w:sz w:val="20"/>
        <w:szCs w:val="20"/>
      </w:rPr>
      <w:t>る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が、Ａ４判サイズで２枚又はＡ３判折込</w:t>
    </w:r>
    <w:r w:rsidR="00CC5922">
      <w:rPr>
        <w:rFonts w:ascii="ＭＳ Ｐ明朝" w:eastAsia="ＭＳ Ｐ明朝" w:hAnsi="ＭＳ Ｐ明朝" w:hint="eastAsia"/>
        <w:sz w:val="20"/>
        <w:szCs w:val="20"/>
      </w:rPr>
      <w:t>１</w:t>
    </w:r>
    <w:r w:rsidR="00CC5922" w:rsidRPr="000C5B9E">
      <w:rPr>
        <w:rFonts w:ascii="ＭＳ Ｐ明朝" w:eastAsia="ＭＳ Ｐ明朝" w:hAnsi="ＭＳ Ｐ明朝" w:hint="eastAsia"/>
        <w:sz w:val="20"/>
        <w:szCs w:val="20"/>
      </w:rPr>
      <w:t>枚までと</w:t>
    </w:r>
    <w:r w:rsidR="00CC5922">
      <w:rPr>
        <w:rFonts w:ascii="ＭＳ Ｐ明朝" w:eastAsia="ＭＳ Ｐ明朝" w:hAnsi="ＭＳ Ｐ明朝" w:hint="eastAsia"/>
        <w:sz w:val="20"/>
        <w:szCs w:val="20"/>
      </w:rPr>
      <w:t>する。</w:t>
    </w:r>
  </w:p>
  <w:p w:rsidR="00CF7F9D" w:rsidRPr="002B25A3" w:rsidRDefault="00CF7F9D" w:rsidP="002F31DE">
    <w:pPr>
      <w:pStyle w:val="a5"/>
      <w:rPr>
        <w:rFonts w:ascii="ＭＳ Ｐ明朝" w:eastAsia="ＭＳ Ｐ明朝" w:hAnsi="ＭＳ Ｐ明朝" w:hint="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4E0" w:rsidRDefault="003514E0">
      <w:r>
        <w:separator/>
      </w:r>
    </w:p>
  </w:footnote>
  <w:footnote w:type="continuationSeparator" w:id="0">
    <w:p w:rsidR="003514E0" w:rsidRDefault="0035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F9D" w:rsidRPr="002B25A3" w:rsidRDefault="00CF7F9D" w:rsidP="002F31DE">
    <w:pPr>
      <w:pStyle w:val="a4"/>
      <w:rPr>
        <w:rFonts w:ascii="ＭＳ ゴシック" w:eastAsia="ＭＳ ゴシック" w:hAnsi="ＭＳ ゴシック"/>
        <w:szCs w:val="18"/>
      </w:rPr>
    </w:pPr>
    <w:r w:rsidRPr="002B25A3">
      <w:rPr>
        <w:rFonts w:ascii="ＭＳ ゴシック" w:eastAsia="ＭＳ ゴシック" w:hAnsi="ＭＳ ゴシック" w:hint="eastAsia"/>
        <w:szCs w:val="18"/>
      </w:rPr>
      <w:t>様式</w:t>
    </w:r>
    <w:r w:rsidR="006C780F">
      <w:rPr>
        <w:rFonts w:ascii="ＭＳ ゴシック" w:eastAsia="ＭＳ ゴシック" w:hAnsi="ＭＳ ゴシック" w:hint="eastAsia"/>
        <w:szCs w:val="18"/>
      </w:rPr>
      <w:t>3</w:t>
    </w:r>
    <w:r w:rsidRPr="002B25A3">
      <w:rPr>
        <w:rFonts w:ascii="ＭＳ ゴシック" w:eastAsia="ＭＳ ゴシック" w:hAnsi="ＭＳ ゴシック" w:hint="eastAsia"/>
        <w:szCs w:val="18"/>
      </w:rPr>
      <w:t xml:space="preserve">号　</w:t>
    </w:r>
    <w:r w:rsidR="006C780F">
      <w:rPr>
        <w:rFonts w:ascii="ＭＳ ゴシック" w:eastAsia="ＭＳ ゴシック" w:hAnsi="ＭＳ ゴシック" w:hint="eastAsia"/>
        <w:szCs w:val="18"/>
      </w:rPr>
      <w:t>②</w:t>
    </w:r>
    <w:r w:rsidRPr="002B25A3">
      <w:rPr>
        <w:rFonts w:ascii="ＭＳ ゴシック" w:eastAsia="ＭＳ ゴシック" w:hAnsi="ＭＳ ゴシック" w:hint="eastAsia"/>
        <w:szCs w:val="18"/>
      </w:rPr>
      <w:t>事業計画</w:t>
    </w:r>
    <w:r w:rsidR="006E0518">
      <w:rPr>
        <w:rFonts w:ascii="ＭＳ ゴシック" w:eastAsia="ＭＳ ゴシック" w:hAnsi="ＭＳ ゴシック" w:hint="eastAsia"/>
        <w:szCs w:val="18"/>
      </w:rPr>
      <w:t>書</w:t>
    </w:r>
    <w:r w:rsidRPr="002B25A3">
      <w:rPr>
        <w:rFonts w:ascii="ＭＳ ゴシック" w:eastAsia="ＭＳ ゴシック" w:hAnsi="ＭＳ ゴシック" w:hint="eastAsia"/>
        <w:szCs w:val="18"/>
      </w:rPr>
      <w:t xml:space="preserve">　その</w:t>
    </w:r>
    <w:r w:rsidR="006C780F">
      <w:rPr>
        <w:rFonts w:ascii="ＭＳ ゴシック" w:eastAsia="ＭＳ ゴシック" w:hAnsi="ＭＳ ゴシック" w:hint="eastAsia"/>
        <w:szCs w:val="18"/>
      </w:rPr>
      <w:t>２</w:t>
    </w:r>
    <w:r w:rsidRPr="002B25A3">
      <w:rPr>
        <w:rFonts w:ascii="ＭＳ Ｐ明朝" w:eastAsia="ＭＳ Ｐ明朝" w:hAnsi="ＭＳ Ｐ明朝" w:hint="eastAsia"/>
        <w:sz w:val="18"/>
        <w:szCs w:val="18"/>
      </w:rPr>
      <w:t>（</w:t>
    </w:r>
    <w:r w:rsidR="00930044">
      <w:rPr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枚のうち</w:t>
    </w:r>
    <w:r w:rsidR="001654CD">
      <w:rPr>
        <w:rStyle w:val="a7"/>
        <w:rFonts w:ascii="ＭＳ Ｐ明朝" w:eastAsia="ＭＳ Ｐ明朝" w:hAnsi="ＭＳ Ｐ明朝" w:hint="eastAsia"/>
        <w:sz w:val="18"/>
        <w:szCs w:val="18"/>
      </w:rPr>
      <w:t>○</w:t>
    </w:r>
    <w:r w:rsidRPr="002B25A3">
      <w:rPr>
        <w:rStyle w:val="a7"/>
        <w:rFonts w:ascii="ＭＳ Ｐ明朝" w:eastAsia="ＭＳ Ｐ明朝" w:hAnsi="ＭＳ Ｐ明朝" w:hint="eastAsia"/>
        <w:sz w:val="18"/>
        <w:szCs w:val="18"/>
      </w:rPr>
      <w:t>枚目）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B7A05"/>
    <w:multiLevelType w:val="hybridMultilevel"/>
    <w:tmpl w:val="DEC82B4C"/>
    <w:lvl w:ilvl="0" w:tplc="A07E7498">
      <w:start w:val="3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1"/>
    <w:rsid w:val="000101AA"/>
    <w:rsid w:val="0001199B"/>
    <w:rsid w:val="000B7954"/>
    <w:rsid w:val="00116F7B"/>
    <w:rsid w:val="00133B20"/>
    <w:rsid w:val="001654CD"/>
    <w:rsid w:val="00170ADE"/>
    <w:rsid w:val="00174B96"/>
    <w:rsid w:val="00181419"/>
    <w:rsid w:val="00187446"/>
    <w:rsid w:val="00197BEF"/>
    <w:rsid w:val="001C7A77"/>
    <w:rsid w:val="001D589F"/>
    <w:rsid w:val="001E5432"/>
    <w:rsid w:val="0020390E"/>
    <w:rsid w:val="00221594"/>
    <w:rsid w:val="00242809"/>
    <w:rsid w:val="00252CC8"/>
    <w:rsid w:val="00277BD1"/>
    <w:rsid w:val="002B25A3"/>
    <w:rsid w:val="002F31DE"/>
    <w:rsid w:val="00306FF8"/>
    <w:rsid w:val="003235C1"/>
    <w:rsid w:val="00330813"/>
    <w:rsid w:val="00343FD1"/>
    <w:rsid w:val="003514E0"/>
    <w:rsid w:val="0036499B"/>
    <w:rsid w:val="00370385"/>
    <w:rsid w:val="003818A4"/>
    <w:rsid w:val="003E5308"/>
    <w:rsid w:val="004026EE"/>
    <w:rsid w:val="00485788"/>
    <w:rsid w:val="004978D4"/>
    <w:rsid w:val="004A00F5"/>
    <w:rsid w:val="004C03B5"/>
    <w:rsid w:val="00562189"/>
    <w:rsid w:val="00586B49"/>
    <w:rsid w:val="005B31BB"/>
    <w:rsid w:val="005F4E1B"/>
    <w:rsid w:val="0067517D"/>
    <w:rsid w:val="00693C45"/>
    <w:rsid w:val="006945A8"/>
    <w:rsid w:val="006B7D2E"/>
    <w:rsid w:val="006C780F"/>
    <w:rsid w:val="006D4C6F"/>
    <w:rsid w:val="006E0518"/>
    <w:rsid w:val="006F368C"/>
    <w:rsid w:val="007109D1"/>
    <w:rsid w:val="007327CE"/>
    <w:rsid w:val="007602CE"/>
    <w:rsid w:val="00774735"/>
    <w:rsid w:val="00790731"/>
    <w:rsid w:val="007A261B"/>
    <w:rsid w:val="007A62FF"/>
    <w:rsid w:val="007C39E0"/>
    <w:rsid w:val="00823DD5"/>
    <w:rsid w:val="00893FE4"/>
    <w:rsid w:val="008946BE"/>
    <w:rsid w:val="008E2647"/>
    <w:rsid w:val="008E7860"/>
    <w:rsid w:val="008F1553"/>
    <w:rsid w:val="00902954"/>
    <w:rsid w:val="009068EF"/>
    <w:rsid w:val="00930044"/>
    <w:rsid w:val="00961513"/>
    <w:rsid w:val="009926C6"/>
    <w:rsid w:val="009A5737"/>
    <w:rsid w:val="009B033B"/>
    <w:rsid w:val="009B79A0"/>
    <w:rsid w:val="009E304E"/>
    <w:rsid w:val="00A3003E"/>
    <w:rsid w:val="00A509EF"/>
    <w:rsid w:val="00A82370"/>
    <w:rsid w:val="00A851FD"/>
    <w:rsid w:val="00A909B4"/>
    <w:rsid w:val="00AA2B97"/>
    <w:rsid w:val="00B12CDF"/>
    <w:rsid w:val="00B24F3F"/>
    <w:rsid w:val="00B3570A"/>
    <w:rsid w:val="00B92C1A"/>
    <w:rsid w:val="00BD0EBF"/>
    <w:rsid w:val="00C779AE"/>
    <w:rsid w:val="00CC5922"/>
    <w:rsid w:val="00CD5AE9"/>
    <w:rsid w:val="00CE61B0"/>
    <w:rsid w:val="00CF7F9D"/>
    <w:rsid w:val="00D36734"/>
    <w:rsid w:val="00D72A0E"/>
    <w:rsid w:val="00D77DC5"/>
    <w:rsid w:val="00DC3DF4"/>
    <w:rsid w:val="00E54444"/>
    <w:rsid w:val="00EB5906"/>
    <w:rsid w:val="00EC5F1B"/>
    <w:rsid w:val="00EE7CA7"/>
    <w:rsid w:val="00EF2F3C"/>
    <w:rsid w:val="00F03C32"/>
    <w:rsid w:val="00F85F61"/>
    <w:rsid w:val="00F90998"/>
    <w:rsid w:val="00FA0ADD"/>
    <w:rsid w:val="00FD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EE4017-1855-49EB-90EC-42E334812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300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978D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E5432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2F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事業計画書９サービス提案</vt:lpstr>
      <vt:lpstr>事業計画書９サービス提案</vt:lpstr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事業計画書９サービス提案</dc:title>
  <dc:subject/>
  <dc:creator>市川市中央図書館　Koo</dc:creator>
  <cp:keywords/>
  <dc:description/>
  <cp:lastModifiedBy>Windows ユーザー</cp:lastModifiedBy>
  <cp:revision>2</cp:revision>
  <cp:lastPrinted>2016-04-01T09:15:00Z</cp:lastPrinted>
  <dcterms:created xsi:type="dcterms:W3CDTF">2026-05-16T03:11:00Z</dcterms:created>
  <dcterms:modified xsi:type="dcterms:W3CDTF">2026-05-16T03:11:00Z</dcterms:modified>
</cp:coreProperties>
</file>